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6BC" w:rsidRDefault="00CD2EC0" w:rsidP="00A666BC">
      <w:pPr>
        <w:pStyle w:val="Title"/>
        <w:jc w:val="center"/>
      </w:pPr>
      <w:r>
        <w:t>PROSPECT WALK ALLOTMENTS AND COVID-19</w:t>
      </w:r>
    </w:p>
    <w:p w:rsidR="00C10F9B" w:rsidRPr="00C10F9B" w:rsidRDefault="00C10F9B" w:rsidP="00C10F9B"/>
    <w:p w:rsidR="00BF56DA" w:rsidRDefault="009B3E98" w:rsidP="00BF56DA">
      <w:pPr>
        <w:pStyle w:val="Title"/>
        <w:jc w:val="center"/>
        <w:rPr>
          <w:b/>
          <w:bCs/>
          <w:color w:val="FF0000"/>
          <w:sz w:val="40"/>
          <w:szCs w:val="40"/>
        </w:rPr>
      </w:pPr>
      <w:r w:rsidRPr="00CD2EC0">
        <w:rPr>
          <w:b/>
          <w:bCs/>
          <w:color w:val="FF0000"/>
          <w:sz w:val="40"/>
          <w:szCs w:val="40"/>
        </w:rPr>
        <w:t>THIS SITE IS TO BE USED FOR FOOD GROWING</w:t>
      </w:r>
      <w:r>
        <w:rPr>
          <w:b/>
          <w:bCs/>
          <w:color w:val="FF0000"/>
          <w:sz w:val="40"/>
          <w:szCs w:val="40"/>
        </w:rPr>
        <w:t xml:space="preserve"> AND EXERCISE</w:t>
      </w:r>
      <w:r w:rsidRPr="00CD2EC0">
        <w:rPr>
          <w:b/>
          <w:bCs/>
          <w:color w:val="FF0000"/>
          <w:sz w:val="40"/>
          <w:szCs w:val="40"/>
        </w:rPr>
        <w:t xml:space="preserve"> ONLY.</w:t>
      </w:r>
      <w:r>
        <w:rPr>
          <w:b/>
          <w:bCs/>
          <w:color w:val="FF0000"/>
          <w:sz w:val="40"/>
          <w:szCs w:val="40"/>
        </w:rPr>
        <w:t xml:space="preserve"> </w:t>
      </w:r>
      <w:r w:rsidR="00A666BC">
        <w:rPr>
          <w:b/>
          <w:bCs/>
          <w:color w:val="FF0000"/>
          <w:sz w:val="40"/>
          <w:szCs w:val="40"/>
        </w:rPr>
        <w:t xml:space="preserve"> </w:t>
      </w:r>
    </w:p>
    <w:p w:rsidR="00142EDC" w:rsidRDefault="00142EDC" w:rsidP="00BF56DA">
      <w:pPr>
        <w:pStyle w:val="Title"/>
        <w:jc w:val="center"/>
        <w:rPr>
          <w:b/>
          <w:bCs/>
          <w:sz w:val="32"/>
          <w:szCs w:val="32"/>
        </w:rPr>
      </w:pPr>
    </w:p>
    <w:p w:rsidR="006234AF" w:rsidRDefault="00142EDC" w:rsidP="006234AF">
      <w:pPr>
        <w:pStyle w:val="Title"/>
        <w:rPr>
          <w:b/>
          <w:bCs/>
          <w:sz w:val="32"/>
          <w:szCs w:val="32"/>
        </w:rPr>
      </w:pPr>
      <w:r>
        <w:rPr>
          <w:b/>
          <w:bCs/>
          <w:sz w:val="32"/>
          <w:szCs w:val="32"/>
        </w:rPr>
        <w:t>Dear neighbours,</w:t>
      </w:r>
    </w:p>
    <w:p w:rsidR="006234AF" w:rsidRPr="006234AF" w:rsidRDefault="006234AF" w:rsidP="006234AF"/>
    <w:p w:rsidR="006234AF" w:rsidRDefault="009B3E98" w:rsidP="00142EDC">
      <w:pPr>
        <w:pStyle w:val="Title"/>
        <w:rPr>
          <w:b/>
          <w:bCs/>
          <w:sz w:val="32"/>
          <w:szCs w:val="32"/>
        </w:rPr>
      </w:pPr>
      <w:r w:rsidRPr="00BF56DA">
        <w:rPr>
          <w:b/>
          <w:bCs/>
          <w:sz w:val="32"/>
          <w:szCs w:val="32"/>
        </w:rPr>
        <w:t xml:space="preserve">The </w:t>
      </w:r>
      <w:r w:rsidR="006234AF">
        <w:rPr>
          <w:b/>
          <w:bCs/>
          <w:sz w:val="32"/>
          <w:szCs w:val="32"/>
        </w:rPr>
        <w:t xml:space="preserve">government </w:t>
      </w:r>
      <w:r w:rsidR="000B4EC9" w:rsidRPr="00BF56DA">
        <w:rPr>
          <w:b/>
          <w:bCs/>
          <w:sz w:val="32"/>
          <w:szCs w:val="32"/>
        </w:rPr>
        <w:t>allows working on an allotment as a way of exercising</w:t>
      </w:r>
      <w:r w:rsidRPr="00BF56DA">
        <w:rPr>
          <w:b/>
          <w:bCs/>
          <w:sz w:val="32"/>
          <w:szCs w:val="32"/>
        </w:rPr>
        <w:t xml:space="preserve"> and providing food</w:t>
      </w:r>
      <w:r w:rsidR="006234AF">
        <w:rPr>
          <w:b/>
          <w:bCs/>
          <w:sz w:val="32"/>
          <w:szCs w:val="32"/>
        </w:rPr>
        <w:t xml:space="preserve">.  </w:t>
      </w:r>
    </w:p>
    <w:p w:rsidR="006234AF" w:rsidRDefault="006234AF" w:rsidP="00142EDC">
      <w:pPr>
        <w:pStyle w:val="Title"/>
        <w:rPr>
          <w:b/>
          <w:bCs/>
          <w:sz w:val="32"/>
          <w:szCs w:val="32"/>
        </w:rPr>
      </w:pPr>
    </w:p>
    <w:p w:rsidR="006234AF" w:rsidRDefault="006234AF" w:rsidP="00142EDC">
      <w:pPr>
        <w:pStyle w:val="Title"/>
        <w:rPr>
          <w:b/>
          <w:bCs/>
          <w:sz w:val="32"/>
          <w:szCs w:val="32"/>
        </w:rPr>
      </w:pPr>
      <w:r>
        <w:rPr>
          <w:b/>
          <w:bCs/>
          <w:sz w:val="32"/>
          <w:szCs w:val="32"/>
        </w:rPr>
        <w:t xml:space="preserve">Please be assured that the safety of the gardeners and our neighbours is our priority.  This is not a place for socialising so we comply with </w:t>
      </w:r>
      <w:r w:rsidR="00BF56DA">
        <w:rPr>
          <w:b/>
          <w:bCs/>
          <w:sz w:val="32"/>
          <w:szCs w:val="32"/>
        </w:rPr>
        <w:t>government advice</w:t>
      </w:r>
      <w:r>
        <w:rPr>
          <w:b/>
          <w:bCs/>
          <w:sz w:val="32"/>
          <w:szCs w:val="32"/>
        </w:rPr>
        <w:t xml:space="preserve"> to keep our distance from each other, wash our hands regularly, not share tools etc.  We don’t use public transport to get here and do not have any communal activities.  Sometimes talking to each other is unavoidable but we always keep at least 2 metres apart.</w:t>
      </w:r>
    </w:p>
    <w:p w:rsidR="006234AF" w:rsidRDefault="006234AF" w:rsidP="00142EDC">
      <w:pPr>
        <w:pStyle w:val="Title"/>
        <w:rPr>
          <w:b/>
          <w:bCs/>
          <w:sz w:val="32"/>
          <w:szCs w:val="32"/>
        </w:rPr>
      </w:pPr>
    </w:p>
    <w:p w:rsidR="006234AF" w:rsidRDefault="006234AF" w:rsidP="00142EDC">
      <w:pPr>
        <w:pStyle w:val="Title"/>
        <w:rPr>
          <w:b/>
          <w:bCs/>
          <w:sz w:val="32"/>
          <w:szCs w:val="32"/>
        </w:rPr>
      </w:pPr>
      <w:r>
        <w:rPr>
          <w:b/>
          <w:bCs/>
          <w:sz w:val="32"/>
          <w:szCs w:val="32"/>
        </w:rPr>
        <w:t xml:space="preserve">What we do want to do,  </w:t>
      </w:r>
      <w:r w:rsidR="00C10F9B">
        <w:rPr>
          <w:b/>
          <w:bCs/>
          <w:sz w:val="32"/>
          <w:szCs w:val="32"/>
        </w:rPr>
        <w:t xml:space="preserve">apart from keeping healthy, </w:t>
      </w:r>
      <w:r>
        <w:rPr>
          <w:b/>
          <w:bCs/>
          <w:sz w:val="32"/>
          <w:szCs w:val="32"/>
        </w:rPr>
        <w:t>is provide enough food to donate to the local community so please help yourselves to anything left outside the gates.  Later in the growing season we hope to have more.</w:t>
      </w:r>
    </w:p>
    <w:p w:rsidR="006234AF" w:rsidRDefault="006234AF" w:rsidP="00142EDC">
      <w:pPr>
        <w:pStyle w:val="Title"/>
        <w:rPr>
          <w:b/>
          <w:bCs/>
          <w:sz w:val="32"/>
          <w:szCs w:val="32"/>
        </w:rPr>
      </w:pPr>
    </w:p>
    <w:p w:rsidR="004E2A02" w:rsidRPr="00C10F9B" w:rsidRDefault="006234AF" w:rsidP="006234AF">
      <w:pPr>
        <w:pStyle w:val="Title"/>
        <w:rPr>
          <w:sz w:val="32"/>
          <w:szCs w:val="32"/>
        </w:rPr>
      </w:pPr>
      <w:r>
        <w:rPr>
          <w:b/>
          <w:bCs/>
          <w:sz w:val="32"/>
          <w:szCs w:val="32"/>
        </w:rPr>
        <w:t>We are very grateful for this space and realise that it is now and has always been a privilege which we respect.  If you want to find out more about allotments and what they are doing during this crisis, go to</w:t>
      </w:r>
      <w:r w:rsidR="00C10F9B">
        <w:rPr>
          <w:b/>
          <w:bCs/>
          <w:sz w:val="32"/>
          <w:szCs w:val="32"/>
        </w:rPr>
        <w:t xml:space="preserve">:  </w:t>
      </w:r>
      <w:hyperlink r:id="rId5" w:history="1">
        <w:r w:rsidR="004E2A02" w:rsidRPr="00C10F9B">
          <w:rPr>
            <w:rStyle w:val="Hyperlink"/>
            <w:sz w:val="32"/>
            <w:szCs w:val="32"/>
          </w:rPr>
          <w:t>https://www.nsalg.org.uk/news/covid19-information/</w:t>
        </w:r>
      </w:hyperlink>
      <w:r w:rsidR="004E2A02" w:rsidRPr="00C10F9B">
        <w:rPr>
          <w:sz w:val="32"/>
          <w:szCs w:val="32"/>
        </w:rPr>
        <w:t xml:space="preserve"> </w:t>
      </w:r>
    </w:p>
    <w:p w:rsidR="006234AF" w:rsidRPr="00C10F9B" w:rsidRDefault="006234AF" w:rsidP="006234AF">
      <w:pPr>
        <w:rPr>
          <w:sz w:val="32"/>
          <w:szCs w:val="32"/>
        </w:rPr>
      </w:pPr>
    </w:p>
    <w:p w:rsidR="006234AF" w:rsidRDefault="00C10F9B" w:rsidP="006234AF">
      <w:pPr>
        <w:rPr>
          <w:rFonts w:asciiTheme="majorHAnsi" w:hAnsiTheme="majorHAnsi" w:cstheme="majorHAnsi"/>
          <w:sz w:val="44"/>
          <w:szCs w:val="44"/>
        </w:rPr>
      </w:pPr>
      <w:r w:rsidRPr="00C10F9B">
        <w:rPr>
          <w:rFonts w:asciiTheme="majorHAnsi" w:hAnsiTheme="majorHAnsi" w:cstheme="majorHAnsi"/>
          <w:b/>
          <w:bCs/>
          <w:sz w:val="32"/>
          <w:szCs w:val="32"/>
        </w:rPr>
        <w:t>Keep safe</w:t>
      </w:r>
      <w:r>
        <w:rPr>
          <w:rFonts w:asciiTheme="majorHAnsi" w:hAnsiTheme="majorHAnsi" w:cstheme="majorHAnsi"/>
          <w:sz w:val="44"/>
          <w:szCs w:val="44"/>
        </w:rPr>
        <w:t>.</w:t>
      </w:r>
      <w:bookmarkStart w:id="0" w:name="_GoBack"/>
      <w:bookmarkEnd w:id="0"/>
    </w:p>
    <w:p w:rsidR="00C10F9B" w:rsidRPr="00C10F9B" w:rsidRDefault="00C10F9B" w:rsidP="006234AF">
      <w:pPr>
        <w:rPr>
          <w:rFonts w:cstheme="minorHAnsi"/>
          <w:sz w:val="28"/>
          <w:szCs w:val="28"/>
        </w:rPr>
      </w:pPr>
      <w:r w:rsidRPr="00C10F9B">
        <w:rPr>
          <w:rFonts w:cstheme="minorHAnsi"/>
          <w:sz w:val="28"/>
          <w:szCs w:val="28"/>
        </w:rPr>
        <w:t>Prospect Walk Allotment Committee</w:t>
      </w:r>
    </w:p>
    <w:p w:rsidR="00CD2EC0" w:rsidRPr="00CD2EC0" w:rsidRDefault="00CD2EC0" w:rsidP="00CD2EC0">
      <w:pPr>
        <w:rPr>
          <w:sz w:val="36"/>
          <w:szCs w:val="36"/>
        </w:rPr>
      </w:pPr>
    </w:p>
    <w:p w:rsidR="00CD2EC0" w:rsidRPr="00CD2EC0" w:rsidRDefault="009B3E98" w:rsidP="00CD2EC0">
      <w:pPr>
        <w:pStyle w:val="Heading1"/>
        <w:rPr>
          <w:sz w:val="36"/>
          <w:szCs w:val="36"/>
        </w:rPr>
      </w:pPr>
      <w:r>
        <w:rPr>
          <w:noProof/>
        </w:rPr>
        <w:lastRenderedPageBreak/>
        <w:drawing>
          <wp:inline distT="0" distB="0" distL="0" distR="0">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sectPr w:rsidR="00CD2EC0" w:rsidRPr="00CD2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7F599A"/>
    <w:multiLevelType w:val="hybridMultilevel"/>
    <w:tmpl w:val="8552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838"/>
    <w:rsid w:val="000B4EC9"/>
    <w:rsid w:val="00142EDC"/>
    <w:rsid w:val="004E2A02"/>
    <w:rsid w:val="006234AF"/>
    <w:rsid w:val="009B3E98"/>
    <w:rsid w:val="00A666BC"/>
    <w:rsid w:val="00BF56DA"/>
    <w:rsid w:val="00C07838"/>
    <w:rsid w:val="00C10F9B"/>
    <w:rsid w:val="00CD2EC0"/>
    <w:rsid w:val="00E6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2743"/>
  <w15:chartTrackingRefBased/>
  <w15:docId w15:val="{CBCA240B-8A5C-4C16-83F2-00C63D4F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E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66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838"/>
    <w:rPr>
      <w:color w:val="0000FF"/>
      <w:u w:val="single"/>
    </w:rPr>
  </w:style>
  <w:style w:type="paragraph" w:styleId="Title">
    <w:name w:val="Title"/>
    <w:basedOn w:val="Normal"/>
    <w:next w:val="Normal"/>
    <w:link w:val="TitleChar"/>
    <w:uiPriority w:val="10"/>
    <w:qFormat/>
    <w:rsid w:val="00CD2E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E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D2EC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9B3E98"/>
    <w:pPr>
      <w:spacing w:after="0" w:line="240" w:lineRule="auto"/>
    </w:pPr>
  </w:style>
  <w:style w:type="character" w:customStyle="1" w:styleId="Heading2Char">
    <w:name w:val="Heading 2 Char"/>
    <w:basedOn w:val="DefaultParagraphFont"/>
    <w:link w:val="Heading2"/>
    <w:uiPriority w:val="9"/>
    <w:rsid w:val="00A666BC"/>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4E2A02"/>
    <w:rPr>
      <w:color w:val="605E5C"/>
      <w:shd w:val="clear" w:color="auto" w:fill="E1DFDD"/>
    </w:rPr>
  </w:style>
  <w:style w:type="paragraph" w:styleId="ListParagraph">
    <w:name w:val="List Paragraph"/>
    <w:basedOn w:val="Normal"/>
    <w:uiPriority w:val="34"/>
    <w:qFormat/>
    <w:rsid w:val="00BF5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0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salg.org.uk/news/covid19-inform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Poland</dc:creator>
  <cp:keywords/>
  <dc:description/>
  <cp:lastModifiedBy>Kate Poland</cp:lastModifiedBy>
  <cp:revision>2</cp:revision>
  <dcterms:created xsi:type="dcterms:W3CDTF">2020-04-13T10:05:00Z</dcterms:created>
  <dcterms:modified xsi:type="dcterms:W3CDTF">2020-04-13T10:05:00Z</dcterms:modified>
</cp:coreProperties>
</file>